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0C" w:rsidRDefault="00EA3C0C" w:rsidP="00752CF3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A3C0C" w:rsidRDefault="00EA3C0C" w:rsidP="00752CF3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6A6B" w:rsidRPr="00376A6B" w:rsidRDefault="00376A6B" w:rsidP="00376A6B">
      <w:pPr>
        <w:spacing w:after="6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</w:t>
      </w: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376A6B" w:rsidRPr="00376A6B" w:rsidRDefault="00376A6B" w:rsidP="00376A6B">
      <w:pPr>
        <w:spacing w:after="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>до розпорядження голови</w:t>
      </w:r>
    </w:p>
    <w:p w:rsidR="00376A6B" w:rsidRPr="00376A6B" w:rsidRDefault="00376A6B" w:rsidP="00376A6B">
      <w:pPr>
        <w:spacing w:after="6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>Городищенської сільської ради</w:t>
      </w:r>
    </w:p>
    <w:p w:rsidR="00376A6B" w:rsidRPr="00376A6B" w:rsidRDefault="00376A6B" w:rsidP="00376A6B">
      <w:pPr>
        <w:spacing w:after="6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EA3C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D135F">
        <w:rPr>
          <w:rFonts w:ascii="Times New Roman" w:eastAsia="Calibri" w:hAnsi="Times New Roman" w:cs="Times New Roman"/>
          <w:sz w:val="24"/>
          <w:szCs w:val="24"/>
          <w:lang w:val="uk-UA"/>
        </w:rPr>
        <w:t>від 16.08.2023</w:t>
      </w: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3D135F">
        <w:rPr>
          <w:rFonts w:ascii="Times New Roman" w:eastAsia="Calibri" w:hAnsi="Times New Roman" w:cs="Times New Roman"/>
          <w:sz w:val="24"/>
          <w:szCs w:val="24"/>
          <w:lang w:val="uk-UA"/>
        </w:rPr>
        <w:t>108/01-</w:t>
      </w:r>
      <w:r w:rsidRPr="00376A6B">
        <w:rPr>
          <w:rFonts w:ascii="Times New Roman" w:eastAsia="Calibri" w:hAnsi="Times New Roman" w:cs="Times New Roman"/>
          <w:sz w:val="24"/>
          <w:szCs w:val="24"/>
          <w:lang w:val="uk-UA"/>
        </w:rPr>
        <w:t>02</w:t>
      </w:r>
    </w:p>
    <w:p w:rsidR="00752CF3" w:rsidRPr="001A0CB9" w:rsidRDefault="00752CF3" w:rsidP="00752CF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52CF3" w:rsidRPr="001A0CB9" w:rsidRDefault="00752CF3" w:rsidP="00752C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CF3" w:rsidRPr="00A83523" w:rsidRDefault="00752CF3" w:rsidP="00752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752CF3" w:rsidRPr="000B5AAE" w:rsidRDefault="00752CF3" w:rsidP="00752C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ініціативн</w:t>
      </w:r>
      <w:r w:rsidRPr="00A83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групи з </w:t>
      </w:r>
      <w:r w:rsidR="003D135F">
        <w:rPr>
          <w:rFonts w:ascii="Times New Roman" w:hAnsi="Times New Roman" w:cs="Times New Roman"/>
          <w:b/>
          <w:sz w:val="28"/>
          <w:szCs w:val="28"/>
          <w:lang w:val="uk-UA"/>
        </w:rPr>
        <w:t>підготовки установчих зборів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олодіжної ради Городищенської сільської територіальної громади</w:t>
      </w:r>
    </w:p>
    <w:p w:rsidR="00752CF3" w:rsidRPr="001A0CB9" w:rsidRDefault="00752CF3" w:rsidP="00752C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2CF3" w:rsidRPr="00A83523" w:rsidRDefault="00752CF3" w:rsidP="00752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352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Городищенської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(за згодою);</w:t>
      </w:r>
    </w:p>
    <w:p w:rsidR="00752CF3" w:rsidRDefault="00752CF3" w:rsidP="00752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гуманітарного відділу;</w:t>
      </w:r>
    </w:p>
    <w:p w:rsidR="00752CF3" w:rsidRDefault="00752CF3" w:rsidP="001A74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3523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 відділу;</w:t>
      </w:r>
    </w:p>
    <w:p w:rsidR="00752CF3" w:rsidRPr="001D59BC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Несвічівського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округу;</w:t>
      </w:r>
    </w:p>
    <w:p w:rsidR="00752CF3" w:rsidRPr="001D59BC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Михлинського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округу;</w:t>
      </w:r>
    </w:p>
    <w:p w:rsidR="00752CF3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Угринівського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округу;</w:t>
      </w:r>
    </w:p>
    <w:p w:rsidR="00752CF3" w:rsidRPr="0030339E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3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30339E">
        <w:rPr>
          <w:rFonts w:ascii="Times New Roman" w:eastAsia="Calibri" w:hAnsi="Times New Roman" w:cs="Times New Roman"/>
          <w:sz w:val="28"/>
          <w:szCs w:val="28"/>
          <w:lang w:val="uk-UA"/>
        </w:rPr>
        <w:t>Бережанківського</w:t>
      </w:r>
      <w:proofErr w:type="spellEnd"/>
      <w:r w:rsidRPr="00303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339E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303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округу;</w:t>
      </w:r>
    </w:p>
    <w:p w:rsidR="00752CF3" w:rsidRPr="001D59BC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смт.Сенкевичівка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сіл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Губин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Перший, Ниви-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Губинські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52CF3" w:rsidRPr="001D59BC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сіл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Шклинь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Шклинь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Другий;</w:t>
      </w:r>
    </w:p>
    <w:p w:rsidR="00752CF3" w:rsidRPr="0030339E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сіл </w:t>
      </w:r>
      <w:proofErr w:type="spellStart"/>
      <w:r w:rsidRPr="0030339E">
        <w:rPr>
          <w:rFonts w:ascii="Times New Roman" w:eastAsia="Calibri" w:hAnsi="Times New Roman" w:cs="Times New Roman"/>
          <w:sz w:val="28"/>
          <w:szCs w:val="28"/>
        </w:rPr>
        <w:t>Колодеже</w:t>
      </w:r>
      <w:proofErr w:type="spellEnd"/>
      <w:r w:rsidRPr="003033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339E">
        <w:rPr>
          <w:rFonts w:ascii="Times New Roman" w:eastAsia="Calibri" w:hAnsi="Times New Roman" w:cs="Times New Roman"/>
          <w:sz w:val="28"/>
          <w:szCs w:val="28"/>
        </w:rPr>
        <w:t>Наталин</w:t>
      </w:r>
      <w:proofErr w:type="spellEnd"/>
      <w:r w:rsidRPr="003033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339E">
        <w:rPr>
          <w:rFonts w:ascii="Times New Roman" w:eastAsia="Calibri" w:hAnsi="Times New Roman" w:cs="Times New Roman"/>
          <w:sz w:val="28"/>
          <w:szCs w:val="28"/>
        </w:rPr>
        <w:t>Жабче</w:t>
      </w:r>
      <w:proofErr w:type="spellEnd"/>
      <w:r w:rsidRPr="003033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339E">
        <w:rPr>
          <w:rFonts w:ascii="Times New Roman" w:eastAsia="Calibri" w:hAnsi="Times New Roman" w:cs="Times New Roman"/>
          <w:sz w:val="28"/>
          <w:szCs w:val="28"/>
        </w:rPr>
        <w:t>Сергіївка</w:t>
      </w:r>
      <w:proofErr w:type="spellEnd"/>
      <w:r w:rsidRPr="003033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CF3" w:rsidRDefault="00752CF3" w:rsidP="00752C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староста сіл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Чаруків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Вигуричі</w:t>
      </w:r>
      <w:proofErr w:type="spellEnd"/>
      <w:r w:rsidRPr="001D59B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53E60" w:rsidRPr="00E53E60" w:rsidRDefault="00752CF3" w:rsidP="00E53E6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243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соціального</w:t>
      </w:r>
      <w:proofErr w:type="spellEnd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захисту</w:t>
      </w:r>
      <w:proofErr w:type="spellEnd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населення</w:t>
      </w:r>
      <w:proofErr w:type="spellEnd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752CF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осв</w:t>
      </w:r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іти</w:t>
      </w:r>
      <w:proofErr w:type="spellEnd"/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культури</w:t>
      </w:r>
      <w:proofErr w:type="spellEnd"/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молоді</w:t>
      </w:r>
      <w:proofErr w:type="spellEnd"/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 спорту</w:t>
      </w:r>
      <w:r w:rsidR="00E53E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752CF3" w:rsidRPr="000B5AAE" w:rsidRDefault="00752CF3" w:rsidP="0075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CF3" w:rsidRDefault="00752CF3" w:rsidP="0075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F3" w:rsidRDefault="00752CF3" w:rsidP="0075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34" w:rsidRDefault="00A34934"/>
    <w:sectPr w:rsidR="00A3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564"/>
    <w:multiLevelType w:val="hybridMultilevel"/>
    <w:tmpl w:val="3FC4C7CE"/>
    <w:lvl w:ilvl="0" w:tplc="C37CE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27878"/>
    <w:multiLevelType w:val="hybridMultilevel"/>
    <w:tmpl w:val="C19E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21E1"/>
    <w:multiLevelType w:val="multilevel"/>
    <w:tmpl w:val="611E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F5"/>
    <w:rsid w:val="000A23EB"/>
    <w:rsid w:val="001A7475"/>
    <w:rsid w:val="00376A6B"/>
    <w:rsid w:val="003D135F"/>
    <w:rsid w:val="005227F9"/>
    <w:rsid w:val="006516DD"/>
    <w:rsid w:val="00752CF3"/>
    <w:rsid w:val="00795CF5"/>
    <w:rsid w:val="00A34934"/>
    <w:rsid w:val="00E53E60"/>
    <w:rsid w:val="00EA3C0C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B8D3"/>
  <w15:chartTrackingRefBased/>
  <w15:docId w15:val="{453468BA-9262-46AA-9FF1-0B80CF5D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F3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752CF3"/>
    <w:rPr>
      <w:b/>
      <w:bCs/>
    </w:rPr>
  </w:style>
  <w:style w:type="paragraph" w:styleId="a5">
    <w:name w:val="Normal (Web)"/>
    <w:basedOn w:val="a"/>
    <w:uiPriority w:val="99"/>
    <w:rsid w:val="007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1782,baiaagaaboqcaaadpcwaaavklaaaaaaaaaaaaaaaaaaaaaaaaaaaaaaaaaaaaaaaaaaaaaaaaaaaaaaaaaaaaaaaaaaaaaaaaaaaaaaaaaaaaaaaaaaaaaaaaaaaaaaaaaaaaaaaaaaaaaaaaaaaaaaaaaaaaaaaaaaaaaaaaaaaaaaaaaaaaaaaaaaaaaaaaaaaaaaaaaaaaaaaaaaaaaaaaaaaaaaaaaaaaaa"/>
    <w:basedOn w:val="a"/>
    <w:rsid w:val="007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52C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2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BakoshGS</cp:lastModifiedBy>
  <cp:revision>11</cp:revision>
  <cp:lastPrinted>2023-08-21T12:47:00Z</cp:lastPrinted>
  <dcterms:created xsi:type="dcterms:W3CDTF">2021-07-21T07:08:00Z</dcterms:created>
  <dcterms:modified xsi:type="dcterms:W3CDTF">2023-08-22T07:13:00Z</dcterms:modified>
</cp:coreProperties>
</file>